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OF CANTERBURY ATTACKS WESTERN 'GREED' IN EASTER SERMON</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http://tinyurl.com/37vs9y</w:t>
      </w:r>
    </w:p>
    <w:p>
      <w:pPr>
        <w:spacing w:after="160"/>
      </w:pPr>
      <w:r>
        <w:rPr>
          <w:rFonts w:ascii="Arial" w:cs="Arial" w:eastAsia="Arial" w:hAnsi="Arial"/>
          <w:sz w:val="22"/>
          <w:szCs w:val="22"/>
        </w:rPr>
        <w:t xml:space="preserve">3/24/2008</w:t>
      </w:r>
    </w:p>
    <w:p>
      <w:pPr>
        <w:spacing w:after="160"/>
      </w:pPr>
      <w:r>
        <w:rPr>
          <w:rFonts w:ascii="Arial" w:cs="Arial" w:eastAsia="Arial" w:hAnsi="Arial"/>
          <w:sz w:val="22"/>
          <w:szCs w:val="22"/>
        </w:rPr>
        <w:t xml:space="preserve">The Archbishop of Canterbury, Dr Rowan Williams, has issued an outspoken attack on the "greed" consuming the world's civilised nations, warning against the rush for oil, power and territory.</w:t>
      </w:r>
    </w:p>
    <w:p>
      <w:pPr>
        <w:spacing w:after="160"/>
      </w:pPr>
      <w:r>
        <w:rPr>
          <w:rFonts w:ascii="Arial" w:cs="Arial" w:eastAsia="Arial" w:hAnsi="Arial"/>
          <w:sz w:val="22"/>
          <w:szCs w:val="22"/>
        </w:rPr>
        <w:t xml:space="preserve">In his Easter Sunday sermon, Dr Williams said the "comforts and luxuries" people took for granted could not be sustained forever and forecast that civilisation would one day collapse.</w:t>
      </w:r>
    </w:p>
    <w:p>
      <w:pPr>
        <w:spacing w:after="160"/>
      </w:pPr>
      <w:r>
        <w:rPr>
          <w:rFonts w:ascii="Arial" w:cs="Arial" w:eastAsia="Arial" w:hAnsi="Arial"/>
          <w:sz w:val="22"/>
          <w:szCs w:val="22"/>
        </w:rPr>
        <w:t xml:space="preserve">He told worshippers at Canterbury Cathedral that while modern culture struggled with the idea of death, Christians must prepare for it by constantly striving to let go of "selfish, controlling, greedy habits".</w:t>
      </w:r>
    </w:p>
    <w:p>
      <w:pPr>
        <w:spacing w:after="160"/>
      </w:pPr>
      <w:r>
        <w:rPr>
          <w:rFonts w:ascii="Arial" w:cs="Arial" w:eastAsia="Arial" w:hAnsi="Arial"/>
          <w:sz w:val="22"/>
          <w:szCs w:val="22"/>
        </w:rPr>
        <w:t xml:space="preserve">The Archbishop continued: "We face a culture in which the thought of death is too painful to manage.</w:t>
      </w:r>
    </w:p>
    <w:p>
      <w:pPr>
        <w:spacing w:after="160"/>
      </w:pPr>
      <w:r>
        <w:rPr>
          <w:rFonts w:ascii="Arial" w:cs="Arial" w:eastAsia="Arial" w:hAnsi="Arial"/>
          <w:sz w:val="22"/>
          <w:szCs w:val="22"/>
        </w:rPr>
        <w:t xml:space="preserve">"Individuals live in anxious and acquisitive ways, seizing what they can to provide a security that is bound to dissolve, because they are going to die.</w:t>
      </w:r>
    </w:p>
    <w:p>
      <w:pPr>
        <w:spacing w:after="160"/>
      </w:pPr>
      <w:r>
        <w:rPr>
          <w:rFonts w:ascii="Arial" w:cs="Arial" w:eastAsia="Arial" w:hAnsi="Arial"/>
          <w:sz w:val="22"/>
          <w:szCs w:val="22"/>
        </w:rPr>
        <w:t xml:space="preserve">"Societies or nations do the same. Whether it is the individual grabbing the things of this world in just the repetitive, frustrating sameness that we have seen to be already in fact the mark of an inner deadness, or the greed of societies that assume there will always be enough to meet their desires - enough oil, enough power, enough territory - the same fantasy is at work.</w:t>
      </w:r>
    </w:p>
    <w:p>
      <w:pPr>
        <w:spacing w:after="160"/>
      </w:pPr>
      <w:r>
        <w:rPr>
          <w:rFonts w:ascii="Arial" w:cs="Arial" w:eastAsia="Arial" w:hAnsi="Arial"/>
          <w:sz w:val="22"/>
          <w:szCs w:val="22"/>
        </w:rPr>
        <w:t xml:space="preserve">"We shan't really die. We as individuals can't contemplate an end to our acquiring, and we as a culture can't imagine that this civilisation, like all others, will collapse and that what we take for granted about our comforts and luxuries simply can't be sustained indefinitely.</w:t>
      </w:r>
    </w:p>
    <w:p>
      <w:pPr>
        <w:spacing w:after="160"/>
      </w:pPr>
      <w:r>
        <w:rPr>
          <w:rFonts w:ascii="Arial" w:cs="Arial" w:eastAsia="Arial" w:hAnsi="Arial"/>
          <w:sz w:val="22"/>
          <w:szCs w:val="22"/>
        </w:rPr>
        <w:t xml:space="preserve">"To all this, the Church says, sombrely, don't be deceived: night must fall."</w:t>
      </w:r>
    </w:p>
    <w:p>
      <w:pPr>
        <w:spacing w:after="160"/>
      </w:pPr>
      <w:r>
        <w:rPr>
          <w:rFonts w:ascii="Arial" w:cs="Arial" w:eastAsia="Arial" w:hAnsi="Arial"/>
          <w:sz w:val="22"/>
          <w:szCs w:val="22"/>
        </w:rPr>
        <w:t xml:space="preserve">The theme of greed also dominated the Easter message of the Bishop of Rochester, the Rt Rev Nazir-Ali, who attacked the immorality of the financial markets.</w:t>
      </w:r>
    </w:p>
    <w:p>
      <w:pPr>
        <w:spacing w:after="160"/>
      </w:pPr>
      <w:r>
        <w:rPr>
          <w:rFonts w:ascii="Arial" w:cs="Arial" w:eastAsia="Arial" w:hAnsi="Arial"/>
          <w:sz w:val="22"/>
          <w:szCs w:val="22"/>
        </w:rPr>
        <w:t xml:space="preserve">The bishop said that high-earners such as City traders and company directors must swap their desire to "make a quick buck" for a commitment to share their wealth.</w:t>
      </w:r>
    </w:p>
    <w:p>
      <w:pPr>
        <w:spacing w:after="160"/>
      </w:pPr>
      <w:r>
        <w:rPr>
          <w:rFonts w:ascii="Arial" w:cs="Arial" w:eastAsia="Arial" w:hAnsi="Arial"/>
          <w:sz w:val="22"/>
          <w:szCs w:val="22"/>
        </w:rPr>
        <w:t xml:space="preserve">Bishop Nazir-Ali blamed the turmoil in the world's financial markets on amoral forces and warned that one of the "great disparities" of our age was the gap between rich and poor.</w:t>
      </w:r>
    </w:p>
    <w:p>
      <w:pPr>
        <w:spacing w:after="160"/>
      </w:pPr>
      <w:r>
        <w:rPr>
          <w:rFonts w:ascii="Arial" w:cs="Arial" w:eastAsia="Arial" w:hAnsi="Arial"/>
          <w:sz w:val="22"/>
          <w:szCs w:val="22"/>
        </w:rPr>
        <w:t xml:space="preserve">Writing in a Sunday newspaper, he said: "The turmoil in the markets is almost certainly the result of such forces. Those with power need to ensure that the poor are not disproportionately affected. advertisement</w:t>
      </w:r>
    </w:p>
    <w:p>
      <w:pPr>
        <w:spacing w:after="160"/>
      </w:pPr>
      <w:r>
        <w:rPr>
          <w:rFonts w:ascii="Arial" w:cs="Arial" w:eastAsia="Arial" w:hAnsi="Arial"/>
          <w:sz w:val="22"/>
          <w:szCs w:val="22"/>
        </w:rPr>
        <w:t xml:space="preserve">"What is required is a change of heart, of disposition, of attitude.</w:t>
      </w:r>
    </w:p>
    <w:p>
      <w:pPr>
        <w:spacing w:after="160"/>
      </w:pPr>
      <w:r>
        <w:rPr>
          <w:rFonts w:ascii="Arial" w:cs="Arial" w:eastAsia="Arial" w:hAnsi="Arial"/>
          <w:sz w:val="22"/>
          <w:szCs w:val="22"/>
        </w:rPr>
        <w:t xml:space="preserve">"From possessiveness we need to move to gratitude for what we have, from 'cutting corners' to make a quick buck to that integrity for which business in this country was celebrated, and from mere accumulation of wealth to a generosity of spirit.</w:t>
      </w:r>
    </w:p>
    <w:p>
      <w:pPr>
        <w:spacing w:after="160"/>
      </w:pPr>
      <w:r>
        <w:rPr>
          <w:rFonts w:ascii="Arial" w:cs="Arial" w:eastAsia="Arial" w:hAnsi="Arial"/>
          <w:sz w:val="22"/>
          <w:szCs w:val="22"/>
        </w:rPr>
        <w:t xml:space="preserve">"When that happens, hedge fund managers and directors of companies can indeed go into the kingdom of heaven ahead of the chief priests and elders."</w:t>
      </w:r>
    </w:p>
    <w:p>
      <w:pPr>
        <w:spacing w:after="160"/>
      </w:pPr>
      <w:r>
        <w:rPr>
          <w:rFonts w:ascii="Arial" w:cs="Arial" w:eastAsia="Arial" w:hAnsi="Arial"/>
          <w:sz w:val="22"/>
          <w:szCs w:val="22"/>
        </w:rPr>
        <w:t xml:space="preserve">He added: "Even in a market of amoral forces, we should never forget that we are moral agents and responsible for our actions.</w:t>
      </w:r>
    </w:p>
    <w:p>
      <w:pPr>
        <w:spacing w:after="160"/>
      </w:pPr>
      <w:r>
        <w:rPr>
          <w:rFonts w:ascii="Arial" w:cs="Arial" w:eastAsia="Arial" w:hAnsi="Arial"/>
          <w:sz w:val="22"/>
          <w:szCs w:val="22"/>
        </w:rPr>
        <w:t xml:space="preserve">"In global terms all of us in the West are rich and each one of us has a duty to combine compassion with justice."</w:t>
      </w:r>
    </w:p>
    <w:p>
      <w:pPr>
        <w:spacing w:after="160"/>
      </w:pPr>
      <w:r>
        <w:rPr>
          <w:rFonts w:ascii="Arial" w:cs="Arial" w:eastAsia="Arial" w:hAnsi="Arial"/>
          <w:sz w:val="22"/>
          <w:szCs w:val="22"/>
        </w:rPr>
        <w:t xml:space="preserve">Cardinal Cormac Murphy-O'Connor, the head of the Roman Catholic Church in England and Wales, said in his Easter sermon that Christian love was needed to restore more than mere financial woes.</w:t>
      </w:r>
    </w:p>
    <w:p>
      <w:pPr>
        <w:spacing w:after="160"/>
      </w:pPr>
      <w:r>
        <w:rPr>
          <w:rFonts w:ascii="Arial" w:cs="Arial" w:eastAsia="Arial" w:hAnsi="Arial"/>
          <w:sz w:val="22"/>
          <w:szCs w:val="22"/>
        </w:rPr>
        <w:t xml:space="preserve">He told a congregation in Westminster Cathedral: "This love is so badly needed amidst the troubles, insecurity and pain existing in our society.</w:t>
      </w:r>
    </w:p>
    <w:p>
      <w:pPr>
        <w:spacing w:after="160"/>
      </w:pPr>
      <w:r>
        <w:rPr>
          <w:rFonts w:ascii="Arial" w:cs="Arial" w:eastAsia="Arial" w:hAnsi="Arial"/>
          <w:sz w:val="22"/>
          <w:szCs w:val="22"/>
        </w:rPr>
        <w:t xml:space="preserve">"This is not so much about economic uncertainty for it would not be wholly untrue to say that for many people to have less would make them a lot better off.</w:t>
      </w:r>
    </w:p>
    <w:p>
      <w:pPr>
        <w:spacing w:after="160"/>
      </w:pPr>
      <w:r>
        <w:rPr>
          <w:rFonts w:ascii="Arial" w:cs="Arial" w:eastAsia="Arial" w:hAnsi="Arial"/>
          <w:sz w:val="22"/>
          <w:szCs w:val="22"/>
        </w:rPr>
        <w:t xml:space="preserve">"It does, however, touch very many people who are deeply concerned about so much fragmentation in the social structures of our society, particularly the family.</w:t>
      </w:r>
    </w:p>
    <w:p>
      <w:pPr>
        <w:spacing w:after="160"/>
      </w:pPr>
      <w:r>
        <w:rPr>
          <w:rFonts w:ascii="Arial" w:cs="Arial" w:eastAsia="Arial" w:hAnsi="Arial"/>
          <w:sz w:val="22"/>
          <w:szCs w:val="22"/>
        </w:rPr>
        <w:t xml:space="preserve">"They long for a renewal of the values that hold a society together in justice and peace and where each person has a sense of being at home, at one with the people who share their life. It is this rebirth and resurrection for which people yearn."</w:t>
      </w:r>
    </w:p>
    <w:p>
      <w:pPr>
        <w:spacing w:after="160"/>
      </w:pPr>
      <w:r>
        <w:rPr>
          <w:rFonts w:ascii="Arial" w:cs="Arial" w:eastAsia="Arial" w:hAnsi="Arial"/>
          <w:sz w:val="22"/>
          <w:szCs w:val="22"/>
        </w:rPr>
        <w:t xml:space="preserve">Meanwhile, two protesters were arrested yesterday during the Archbishop of Canterbury's Easter Sunday sermon, police said.</w:t>
      </w:r>
    </w:p>
    <w:p>
      <w:pPr>
        <w:spacing w:after="160"/>
      </w:pPr>
      <w:r>
        <w:rPr>
          <w:rFonts w:ascii="Arial" w:cs="Arial" w:eastAsia="Arial" w:hAnsi="Arial"/>
          <w:sz w:val="22"/>
          <w:szCs w:val="22"/>
        </w:rPr>
        <w:t xml:space="preserve">Two men with placards bearing the words "Support the persecuted church" stood in front of the pulpit at Canterbury Cathedral as Dr Rowan Williams began to speak, but were swiftly removed by officers.</w:t>
      </w:r>
    </w:p>
    <w:p>
      <w:pPr>
        <w:spacing w:after="160"/>
      </w:pPr>
      <w:r>
        <w:rPr>
          <w:rFonts w:ascii="Arial" w:cs="Arial" w:eastAsia="Arial" w:hAnsi="Arial"/>
          <w:sz w:val="22"/>
          <w:szCs w:val="22"/>
        </w:rPr>
        <w:t xml:space="preserve">A spokeswoman for Kent Police said: "Two men were arrested inside the cathedral at 11.25am today after attempting to make a protest.</w:t>
      </w:r>
    </w:p>
    <w:p>
      <w:pPr>
        <w:spacing w:after="160"/>
      </w:pPr>
      <w:r>
        <w:rPr>
          <w:rFonts w:ascii="Arial" w:cs="Arial" w:eastAsia="Arial" w:hAnsi="Arial"/>
          <w:sz w:val="22"/>
          <w:szCs w:val="22"/>
        </w:rPr>
        <w:t xml:space="preserve">"They are currently in custody at Canterbury police station where officers are questioning them."</w:t>
      </w:r>
    </w:p>
    <w:p>
      <w:pPr>
        <w:spacing w:after="160"/>
      </w:pPr>
      <w:r>
        <w:rPr>
          <w:rFonts w:ascii="Arial" w:cs="Arial" w:eastAsia="Arial" w:hAnsi="Arial"/>
          <w:sz w:val="22"/>
          <w:szCs w:val="22"/>
        </w:rPr>
        <w:t xml:space="preserve">She said the pair had been arrested under Section two of the 1860 Ecclesiastical Courts Jurisdiction Act, which says it is an offence to disrupt a cathedral service.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OF CANTERBURY ATTACKS WESTERN 'GREED' IN EASTER SERMON</dc:title>
  <dc:creator>VirtueOnline Archive</dc:creator>
  <cp:lastModifiedBy>Un-named</cp:lastModifiedBy>
  <cp:revision>1</cp:revision>
  <dcterms:created xsi:type="dcterms:W3CDTF">2026-04-22T11:54:43.599Z</dcterms:created>
  <dcterms:modified xsi:type="dcterms:W3CDTF">2026-04-22T11:54:43.599Z</dcterms:modified>
</cp:coreProperties>
</file>

<file path=docProps/custom.xml><?xml version="1.0" encoding="utf-8"?>
<Properties xmlns="http://schemas.openxmlformats.org/officeDocument/2006/custom-properties" xmlns:vt="http://schemas.openxmlformats.org/officeDocument/2006/docPropsVTypes"/>
</file>