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THIS NEW 'FLYING BISHOP' PLAN IS LUNACY - DAMIAN THOMPSON</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http://blogs.telegraph.co.uk/damian_thompson/blog/2008/10/05/this_new_flying_bishop_plan_is_lunacy</w:t>
      </w:r>
    </w:p>
    <w:p>
      <w:pPr>
        <w:spacing w:after="160"/>
      </w:pPr>
      <w:r>
        <w:rPr>
          <w:rFonts w:ascii="Arial" w:cs="Arial" w:eastAsia="Arial" w:hAnsi="Arial"/>
          <w:sz w:val="22"/>
          <w:szCs w:val="22"/>
        </w:rPr>
        <w:t xml:space="preserve">October 5, 2008</w:t>
      </w:r>
    </w:p>
    <w:p>
      <w:pPr>
        <w:spacing w:after="160"/>
      </w:pPr>
      <w:r>
        <w:rPr>
          <w:rFonts w:ascii="Arial" w:cs="Arial" w:eastAsia="Arial" w:hAnsi="Arial"/>
          <w:sz w:val="22"/>
          <w:szCs w:val="22"/>
        </w:rPr>
        <w:t xml:space="preserve">The plan to create a new breed of souped-up "flying bishop" to protect Church of England traditionalists from women bishops is so wacky that it belongs in a children's cartoon rather than a body claiming to be a historic wing of the apostolic Church.</w:t>
      </w:r>
    </w:p>
    <w:p>
      <w:pPr>
        <w:spacing w:after="160"/>
      </w:pPr>
      <w:r>
        <w:rPr>
          <w:rFonts w:ascii="Arial" w:cs="Arial" w:eastAsia="Arial" w:hAnsi="Arial"/>
          <w:sz w:val="22"/>
          <w:szCs w:val="22"/>
        </w:rPr>
        <w:t xml:space="preserve">It conjures up images of Superbishop gliding into the vestry of St Dorothy's, mitre in hand, and telling a group of terrified traddies: "Never fear! With my NEW MAGIC POWERS I can zap women bishops as well as women priests." And the traddies replying, in quavering voices: "Oh, thank you, Superbishop! Now we are now safe from Womanbishop and her evil minions!"</w:t>
      </w:r>
    </w:p>
    <w:p>
      <w:pPr>
        <w:spacing w:after="160"/>
      </w:pPr>
      <w:r>
        <w:rPr>
          <w:rFonts w:ascii="Arial" w:cs="Arial" w:eastAsia="Arial" w:hAnsi="Arial"/>
          <w:sz w:val="22"/>
          <w:szCs w:val="22"/>
        </w:rPr>
        <w:t xml:space="preserve">This Hanna-Barbera plan, revealed by my colleague Jonathan Wynne-Jones, gives off a strong whiff of desperation. And I'm not just referring to the feelings of the Archbishop of Canterbury, who made such a pig's ear of the debate over women bishops at the summer meeting of the Synod in York.</w:t>
      </w:r>
    </w:p>
    <w:p>
      <w:pPr>
        <w:spacing w:after="160"/>
      </w:pPr>
      <w:r>
        <w:rPr>
          <w:rFonts w:ascii="Arial" w:cs="Arial" w:eastAsia="Arial" w:hAnsi="Arial"/>
          <w:sz w:val="22"/>
          <w:szCs w:val="22"/>
        </w:rPr>
        <w:t xml:space="preserve">Some Anglo-Catholic traditionalists are determined not to enter into full communion with the Pope, which is what Bishop Andrew Burnham, one of the more level-headed flying bishops, wants to do.</w:t>
      </w:r>
    </w:p>
    <w:p>
      <w:pPr>
        <w:spacing w:after="160"/>
      </w:pPr>
      <w:r>
        <w:rPr>
          <w:rFonts w:ascii="Arial" w:cs="Arial" w:eastAsia="Arial" w:hAnsi="Arial"/>
          <w:sz w:val="22"/>
          <w:szCs w:val="22"/>
        </w:rPr>
        <w:t xml:space="preserve">Some of them have good reasons for holding back - i.e., they have theological objections to Roman Catholicism or they do not trust the Bishops of England and Wales not to treat them like pariahs.</w:t>
      </w:r>
    </w:p>
    <w:p>
      <w:pPr>
        <w:spacing w:after="160"/>
      </w:pPr>
      <w:r>
        <w:rPr>
          <w:rFonts w:ascii="Arial" w:cs="Arial" w:eastAsia="Arial" w:hAnsi="Arial"/>
          <w:sz w:val="22"/>
          <w:szCs w:val="22"/>
        </w:rPr>
        <w:t xml:space="preserve">Then again, some clergy just don't want the Roman Catholic authorities prying into their private lives and discovering, ahem, inappropriate relationships. And some Anglo-Catholic bishops, mentioning no names, are just too fond of their episcopal status to consider becoming ordinary Catholic priests. So they would rather sign a Hanna-Barbera deal with the C of E's House of Bishops than follow their consciences.</w:t>
      </w:r>
    </w:p>
    <w:p>
      <w:pPr>
        <w:spacing w:after="160"/>
      </w:pPr>
      <w:r>
        <w:rPr>
          <w:rFonts w:ascii="Arial" w:cs="Arial" w:eastAsia="Arial" w:hAnsi="Arial"/>
          <w:sz w:val="22"/>
          <w:szCs w:val="22"/>
        </w:rPr>
        <w:t xml:space="preserve">It may be none of my business, but if you create yet another stratum of flying bishop acting entirely independently of local women bishops whose authority he rejects, then you have created a separate denomination.</w:t>
      </w:r>
    </w:p>
    <w:p>
      <w:pPr>
        <w:spacing w:after="160"/>
      </w:pPr>
      <w:r>
        <w:rPr>
          <w:rFonts w:ascii="Arial" w:cs="Arial" w:eastAsia="Arial" w:hAnsi="Arial"/>
          <w:sz w:val="22"/>
          <w:szCs w:val="22"/>
        </w:rPr>
        <w:t xml:space="preserve">And if you then turn round and say, "Ah, but we're all part of the same Church of England", then it's time to send for the men in white coats. Or look for a seaside pier where audiences can have a good laugh at your "alternative oversight" antics.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THIS NEW 'FLYING BISHOP' PLAN IS LUNACY - DAMIAN THOMPSON</dc:title>
  <dc:creator>VirtueOnline Archive</dc:creator>
  <cp:lastModifiedBy>Un-named</cp:lastModifiedBy>
  <cp:revision>1</cp:revision>
  <dcterms:created xsi:type="dcterms:W3CDTF">2026-04-22T11:54:51.491Z</dcterms:created>
  <dcterms:modified xsi:type="dcterms:W3CDTF">2026-04-22T11:54:51.491Z</dcterms:modified>
</cp:coreProperties>
</file>

<file path=docProps/custom.xml><?xml version="1.0" encoding="utf-8"?>
<Properties xmlns="http://schemas.openxmlformats.org/officeDocument/2006/custom-properties" xmlns:vt="http://schemas.openxmlformats.org/officeDocument/2006/docPropsVTypes"/>
</file>