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PICTURE OF ARCHBISHOPS MALANGO &amp; KOLINI</w:t>
      </w:r>
    </w:p>
    <w:p>
      <w:pPr>
        <w:pBdr>
          <w:bottom w:val="single" w:color="AAAAAA" w:sz="6"/>
        </w:pBdr>
        <w:spacing w:after="200" w:before="0"/>
      </w:pPr>
    </w:p>
    <w:p>
      <w:pPr>
        <w:spacing w:after="160"/>
      </w:pPr>
      <w:r>
        <w:rPr>
          <w:rFonts w:ascii="Arial" w:cs="Arial" w:eastAsia="Arial" w:hAnsi="Arial"/>
          <w:sz w:val="22"/>
          <w:szCs w:val="22"/>
        </w:rPr>
        <w:t xml:space="preserve">The following photo was taken at the 2004 AMiA Winter Conference in Destin, FL. Archbishop Malango of Central Africa is on the left. Archbishop Kolini of Rwanda is on the right.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PICTURE OF ARCHBISHOPS MALANGO &amp; KOLINI</dc:title>
  <dc:creator>VirtueOnline Archive</dc:creator>
  <cp:lastModifiedBy>Un-named</cp:lastModifiedBy>
  <cp:revision>1</cp:revision>
  <dcterms:created xsi:type="dcterms:W3CDTF">2026-04-22T11:53:59.082Z</dcterms:created>
  <dcterms:modified xsi:type="dcterms:W3CDTF">2026-04-22T11:53:59.082Z</dcterms:modified>
</cp:coreProperties>
</file>

<file path=docProps/custom.xml><?xml version="1.0" encoding="utf-8"?>
<Properties xmlns="http://schemas.openxmlformats.org/officeDocument/2006/custom-properties" xmlns:vt="http://schemas.openxmlformats.org/officeDocument/2006/docPropsVTypes"/>
</file>